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A7" w:rsidRPr="00CC68F8" w:rsidRDefault="00967FA7" w:rsidP="00967FA7">
      <w:pPr>
        <w:ind w:left="5387"/>
        <w:rPr>
          <w:rFonts w:ascii="Georgia" w:hAnsi="Georgia"/>
          <w:sz w:val="24"/>
          <w:szCs w:val="24"/>
        </w:rPr>
      </w:pPr>
    </w:p>
    <w:p w:rsidR="00761569" w:rsidRPr="00E23817" w:rsidRDefault="00761569" w:rsidP="00761569">
      <w:pPr>
        <w:ind w:left="5387"/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 xml:space="preserve">Акціонерам ПрАТ "РМС "ОЛЕКСАНДРІЙСЬКА" </w:t>
      </w:r>
    </w:p>
    <w:p w:rsidR="00967FA7" w:rsidRPr="00E23817" w:rsidRDefault="00967FA7" w:rsidP="00967FA7">
      <w:pPr>
        <w:ind w:left="5387"/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>Приватному акціонерному товариству "РМС "ОЛЕКСАНДРІЙСЬКА</w:t>
      </w:r>
      <w:r w:rsidR="00761569" w:rsidRPr="00E23817">
        <w:rPr>
          <w:rFonts w:ascii="Georgia" w:hAnsi="Georgia"/>
          <w:sz w:val="24"/>
          <w:szCs w:val="24"/>
        </w:rPr>
        <w:t>"</w:t>
      </w:r>
    </w:p>
    <w:p w:rsidR="00967FA7" w:rsidRPr="00E23817" w:rsidRDefault="00761569" w:rsidP="00761569">
      <w:pPr>
        <w:ind w:left="5387"/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>Інд. код юридичної особи 00703807</w:t>
      </w:r>
    </w:p>
    <w:p w:rsidR="00967FA7" w:rsidRPr="00E23817" w:rsidRDefault="00967FA7">
      <w:pPr>
        <w:rPr>
          <w:rFonts w:ascii="Georgia" w:hAnsi="Georgia"/>
          <w:sz w:val="24"/>
          <w:szCs w:val="24"/>
        </w:rPr>
      </w:pPr>
    </w:p>
    <w:p w:rsidR="00967FA7" w:rsidRPr="00E23817" w:rsidRDefault="00967FA7">
      <w:pPr>
        <w:rPr>
          <w:rFonts w:ascii="Georgia" w:hAnsi="Georgia"/>
          <w:sz w:val="24"/>
          <w:szCs w:val="24"/>
        </w:rPr>
      </w:pPr>
    </w:p>
    <w:p w:rsidR="00784509" w:rsidRPr="00E23817" w:rsidRDefault="0029044F" w:rsidP="00B268AF">
      <w:pPr>
        <w:spacing w:after="0"/>
        <w:rPr>
          <w:rFonts w:ascii="Georgia" w:hAnsi="Georgia"/>
          <w:b/>
          <w:sz w:val="24"/>
          <w:szCs w:val="24"/>
        </w:rPr>
      </w:pPr>
      <w:r w:rsidRPr="00E23817">
        <w:rPr>
          <w:rFonts w:ascii="Georgia" w:hAnsi="Georgia"/>
          <w:b/>
          <w:sz w:val="24"/>
          <w:szCs w:val="24"/>
        </w:rPr>
        <w:t>Повторна п</w:t>
      </w:r>
      <w:r w:rsidR="0098792F" w:rsidRPr="00E23817">
        <w:rPr>
          <w:rFonts w:ascii="Georgia" w:hAnsi="Georgia"/>
          <w:b/>
          <w:sz w:val="24"/>
          <w:szCs w:val="24"/>
        </w:rPr>
        <w:t xml:space="preserve">ропозиція продажу акцій </w:t>
      </w:r>
    </w:p>
    <w:p w:rsidR="00784509" w:rsidRPr="00E23817" w:rsidRDefault="0098792F" w:rsidP="00B268AF">
      <w:pPr>
        <w:spacing w:after="0"/>
        <w:rPr>
          <w:rFonts w:ascii="Georgia" w:hAnsi="Georgia"/>
          <w:b/>
          <w:sz w:val="24"/>
          <w:szCs w:val="24"/>
        </w:rPr>
      </w:pPr>
      <w:r w:rsidRPr="00E23817">
        <w:rPr>
          <w:rFonts w:ascii="Georgia" w:hAnsi="Georgia"/>
          <w:b/>
          <w:sz w:val="24"/>
          <w:szCs w:val="24"/>
        </w:rPr>
        <w:t xml:space="preserve">товариства для акціонерів, на виконання </w:t>
      </w:r>
    </w:p>
    <w:p w:rsidR="00761569" w:rsidRPr="00E23817" w:rsidRDefault="00E23817" w:rsidP="00B268AF">
      <w:pPr>
        <w:spacing w:after="0"/>
        <w:rPr>
          <w:rFonts w:ascii="Georgia" w:hAnsi="Georgia"/>
          <w:b/>
          <w:sz w:val="24"/>
          <w:szCs w:val="24"/>
        </w:rPr>
      </w:pPr>
      <w:r w:rsidRPr="00E23817">
        <w:rPr>
          <w:rFonts w:ascii="Georgia" w:hAnsi="Georgia"/>
          <w:b/>
          <w:sz w:val="24"/>
          <w:szCs w:val="24"/>
        </w:rPr>
        <w:t xml:space="preserve">останніх </w:t>
      </w:r>
      <w:r w:rsidR="0098792F" w:rsidRPr="00E23817">
        <w:rPr>
          <w:rFonts w:ascii="Georgia" w:hAnsi="Georgia"/>
          <w:b/>
          <w:sz w:val="24"/>
          <w:szCs w:val="24"/>
        </w:rPr>
        <w:t xml:space="preserve">вимог пункту 4.5.5. Статуту </w:t>
      </w:r>
    </w:p>
    <w:p w:rsidR="00911EBF" w:rsidRPr="00E23817" w:rsidRDefault="0098792F" w:rsidP="00B268AF">
      <w:pPr>
        <w:spacing w:after="0"/>
        <w:rPr>
          <w:rFonts w:ascii="Georgia" w:hAnsi="Georgia"/>
          <w:b/>
          <w:sz w:val="24"/>
          <w:szCs w:val="24"/>
        </w:rPr>
      </w:pPr>
      <w:r w:rsidRPr="00E23817">
        <w:rPr>
          <w:rFonts w:ascii="Georgia" w:hAnsi="Georgia"/>
          <w:b/>
          <w:sz w:val="24"/>
          <w:szCs w:val="24"/>
        </w:rPr>
        <w:t>ПрАТ "РМС "</w:t>
      </w:r>
      <w:r w:rsidR="00967FA7" w:rsidRPr="00E23817">
        <w:rPr>
          <w:rFonts w:ascii="Georgia" w:hAnsi="Georgia"/>
          <w:b/>
          <w:sz w:val="24"/>
          <w:szCs w:val="24"/>
        </w:rPr>
        <w:t>ОЛЕКСАНДРІЙСЬКА</w:t>
      </w:r>
      <w:r w:rsidRPr="00E23817">
        <w:rPr>
          <w:rFonts w:ascii="Georgia" w:hAnsi="Georgia"/>
          <w:b/>
          <w:sz w:val="24"/>
          <w:szCs w:val="24"/>
        </w:rPr>
        <w:t>"</w:t>
      </w:r>
    </w:p>
    <w:p w:rsidR="00784509" w:rsidRPr="00E23817" w:rsidRDefault="00761569">
      <w:pPr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 xml:space="preserve"> </w:t>
      </w:r>
    </w:p>
    <w:p w:rsidR="0098792F" w:rsidRPr="00E23817" w:rsidRDefault="0098792F">
      <w:pPr>
        <w:rPr>
          <w:rFonts w:ascii="Georgia" w:hAnsi="Georgia"/>
          <w:sz w:val="24"/>
          <w:szCs w:val="24"/>
        </w:rPr>
      </w:pPr>
    </w:p>
    <w:p w:rsidR="0098792F" w:rsidRPr="00E23817" w:rsidRDefault="0029044F" w:rsidP="008345A9">
      <w:pPr>
        <w:jc w:val="both"/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 xml:space="preserve">З огляду на відсутність </w:t>
      </w:r>
      <w:r w:rsidR="00E23817" w:rsidRPr="00E23817">
        <w:rPr>
          <w:rFonts w:ascii="Georgia" w:hAnsi="Georgia"/>
          <w:sz w:val="24"/>
          <w:szCs w:val="24"/>
        </w:rPr>
        <w:t xml:space="preserve"> ст</w:t>
      </w:r>
      <w:r w:rsidR="000A62B1">
        <w:rPr>
          <w:rFonts w:ascii="Georgia" w:hAnsi="Georgia"/>
          <w:sz w:val="24"/>
          <w:szCs w:val="24"/>
        </w:rPr>
        <w:t>а</w:t>
      </w:r>
      <w:r w:rsidR="00E23817" w:rsidRPr="00E23817">
        <w:rPr>
          <w:rFonts w:ascii="Georgia" w:hAnsi="Georgia"/>
          <w:sz w:val="24"/>
          <w:szCs w:val="24"/>
        </w:rPr>
        <w:t xml:space="preserve">ном на 18 березня 2024 року </w:t>
      </w:r>
      <w:r w:rsidRPr="00E23817">
        <w:rPr>
          <w:rFonts w:ascii="Georgia" w:hAnsi="Georgia"/>
          <w:sz w:val="24"/>
          <w:szCs w:val="24"/>
        </w:rPr>
        <w:t>заяв акціонерів про  намір  скористатись пере</w:t>
      </w:r>
      <w:r w:rsidR="000A62B1">
        <w:rPr>
          <w:rFonts w:ascii="Georgia" w:hAnsi="Georgia"/>
          <w:sz w:val="24"/>
          <w:szCs w:val="24"/>
        </w:rPr>
        <w:t>важним правом на придбання акції</w:t>
      </w:r>
      <w:r w:rsidRPr="00E23817">
        <w:rPr>
          <w:rFonts w:ascii="Georgia" w:hAnsi="Georgia"/>
          <w:sz w:val="24"/>
          <w:szCs w:val="24"/>
        </w:rPr>
        <w:t xml:space="preserve"> Товариства за </w:t>
      </w:r>
      <w:r w:rsidR="00E23817" w:rsidRPr="00E23817">
        <w:rPr>
          <w:rFonts w:ascii="Georgia" w:hAnsi="Georgia"/>
          <w:sz w:val="24"/>
          <w:szCs w:val="24"/>
        </w:rPr>
        <w:t xml:space="preserve">моєю </w:t>
      </w:r>
      <w:r w:rsidRPr="00E23817">
        <w:rPr>
          <w:rFonts w:ascii="Georgia" w:hAnsi="Georgia"/>
          <w:sz w:val="24"/>
          <w:szCs w:val="24"/>
        </w:rPr>
        <w:t>пропозицією від 17 січня 2024 року</w:t>
      </w:r>
      <w:r w:rsidR="00E23817" w:rsidRPr="00E23817">
        <w:rPr>
          <w:rFonts w:ascii="Georgia" w:hAnsi="Georgia"/>
          <w:sz w:val="24"/>
          <w:szCs w:val="24"/>
        </w:rPr>
        <w:t>, н</w:t>
      </w:r>
      <w:r w:rsidR="0098792F" w:rsidRPr="00E23817">
        <w:rPr>
          <w:rFonts w:ascii="Georgia" w:hAnsi="Georgia"/>
          <w:sz w:val="24"/>
          <w:szCs w:val="24"/>
        </w:rPr>
        <w:t xml:space="preserve">а виконання </w:t>
      </w:r>
      <w:r w:rsidR="00E23817" w:rsidRPr="00E23817">
        <w:rPr>
          <w:rFonts w:ascii="Georgia" w:hAnsi="Georgia"/>
          <w:sz w:val="24"/>
          <w:szCs w:val="24"/>
        </w:rPr>
        <w:t xml:space="preserve">останніх </w:t>
      </w:r>
      <w:r w:rsidR="0098792F" w:rsidRPr="00E23817">
        <w:rPr>
          <w:rFonts w:ascii="Georgia" w:hAnsi="Georgia"/>
          <w:sz w:val="24"/>
          <w:szCs w:val="24"/>
        </w:rPr>
        <w:t>вимог пункту 4.5.5.  Статуту ПрАТ "РМС "Олександрійська"</w:t>
      </w:r>
      <w:r w:rsidR="00761569" w:rsidRPr="00E23817">
        <w:rPr>
          <w:rFonts w:ascii="Georgia" w:hAnsi="Georgia"/>
          <w:sz w:val="24"/>
          <w:szCs w:val="24"/>
        </w:rPr>
        <w:t>,</w:t>
      </w:r>
      <w:r w:rsidR="0098792F" w:rsidRPr="00E23817">
        <w:rPr>
          <w:rFonts w:ascii="Georgia" w:hAnsi="Georgia"/>
          <w:sz w:val="24"/>
          <w:szCs w:val="24"/>
        </w:rPr>
        <w:t xml:space="preserve"> </w:t>
      </w:r>
      <w:r w:rsidR="00E23817" w:rsidRPr="00E23817">
        <w:rPr>
          <w:rFonts w:ascii="Georgia" w:hAnsi="Georgia"/>
          <w:sz w:val="24"/>
          <w:szCs w:val="24"/>
        </w:rPr>
        <w:t xml:space="preserve">повторно </w:t>
      </w:r>
      <w:r w:rsidR="0098792F" w:rsidRPr="00E23817">
        <w:rPr>
          <w:rFonts w:ascii="Georgia" w:hAnsi="Georgia"/>
          <w:sz w:val="24"/>
          <w:szCs w:val="24"/>
        </w:rPr>
        <w:t>довод</w:t>
      </w:r>
      <w:r w:rsidR="00CC68F8" w:rsidRPr="00E23817">
        <w:rPr>
          <w:rFonts w:ascii="Georgia" w:hAnsi="Georgia"/>
          <w:sz w:val="24"/>
          <w:szCs w:val="24"/>
        </w:rPr>
        <w:t xml:space="preserve">жу до </w:t>
      </w:r>
      <w:r w:rsidR="0012182E" w:rsidRPr="00E23817">
        <w:rPr>
          <w:rFonts w:ascii="Georgia" w:hAnsi="Georgia"/>
          <w:sz w:val="24"/>
          <w:szCs w:val="24"/>
        </w:rPr>
        <w:t xml:space="preserve">вашого </w:t>
      </w:r>
      <w:r w:rsidR="00CC68F8" w:rsidRPr="00E23817">
        <w:rPr>
          <w:rFonts w:ascii="Georgia" w:hAnsi="Georgia"/>
          <w:sz w:val="24"/>
          <w:szCs w:val="24"/>
        </w:rPr>
        <w:t xml:space="preserve">відома </w:t>
      </w:r>
      <w:r w:rsidR="0098792F" w:rsidRPr="00E23817">
        <w:rPr>
          <w:rFonts w:ascii="Georgia" w:hAnsi="Georgia"/>
          <w:sz w:val="24"/>
          <w:szCs w:val="24"/>
        </w:rPr>
        <w:t xml:space="preserve"> інформацію про кількість</w:t>
      </w:r>
      <w:r w:rsidR="00761569" w:rsidRPr="00E23817">
        <w:rPr>
          <w:rFonts w:ascii="Georgia" w:hAnsi="Georgia"/>
          <w:sz w:val="24"/>
          <w:szCs w:val="24"/>
        </w:rPr>
        <w:t xml:space="preserve">, </w:t>
      </w:r>
      <w:r w:rsidR="0098792F" w:rsidRPr="00E23817">
        <w:rPr>
          <w:rFonts w:ascii="Georgia" w:hAnsi="Georgia"/>
          <w:sz w:val="24"/>
          <w:szCs w:val="24"/>
        </w:rPr>
        <w:t xml:space="preserve"> </w:t>
      </w:r>
      <w:r w:rsidR="000A62B1">
        <w:rPr>
          <w:rFonts w:ascii="Georgia" w:hAnsi="Georgia"/>
          <w:sz w:val="24"/>
          <w:szCs w:val="24"/>
        </w:rPr>
        <w:t xml:space="preserve">знижену </w:t>
      </w:r>
      <w:r w:rsidR="0098792F" w:rsidRPr="00E23817">
        <w:rPr>
          <w:rFonts w:ascii="Georgia" w:hAnsi="Georgia"/>
          <w:sz w:val="24"/>
          <w:szCs w:val="24"/>
        </w:rPr>
        <w:t>ціну запропонованих для продажу акцій та умови їх оплати:</w:t>
      </w:r>
    </w:p>
    <w:p w:rsidR="0098792F" w:rsidRPr="00E23817" w:rsidRDefault="0098792F" w:rsidP="008345A9">
      <w:pPr>
        <w:jc w:val="both"/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>Продавець</w:t>
      </w:r>
      <w:r w:rsidR="00CC68F8" w:rsidRPr="00E23817">
        <w:rPr>
          <w:rFonts w:ascii="Georgia" w:hAnsi="Georgia"/>
          <w:sz w:val="24"/>
          <w:szCs w:val="24"/>
        </w:rPr>
        <w:t xml:space="preserve">: </w:t>
      </w:r>
      <w:r w:rsidR="0012182E" w:rsidRPr="00E23817">
        <w:rPr>
          <w:rFonts w:ascii="Georgia" w:hAnsi="Georgia"/>
          <w:color w:val="000000"/>
          <w:sz w:val="24"/>
          <w:szCs w:val="24"/>
        </w:rPr>
        <w:t>Земляк Микола Петрович</w:t>
      </w:r>
      <w:r w:rsidR="0012182E" w:rsidRPr="00E23817">
        <w:rPr>
          <w:rFonts w:ascii="Georgia" w:hAnsi="Georgia"/>
          <w:sz w:val="24"/>
          <w:szCs w:val="24"/>
        </w:rPr>
        <w:t xml:space="preserve"> Україна, 33027, м. Рівне, вул. </w:t>
      </w:r>
      <w:proofErr w:type="spellStart"/>
      <w:r w:rsidR="0012182E" w:rsidRPr="00E23817">
        <w:rPr>
          <w:rFonts w:ascii="Georgia" w:hAnsi="Georgia"/>
          <w:sz w:val="24"/>
          <w:szCs w:val="24"/>
        </w:rPr>
        <w:t>Вінниченка</w:t>
      </w:r>
      <w:proofErr w:type="spellEnd"/>
      <w:r w:rsidR="0012182E" w:rsidRPr="00E23817">
        <w:rPr>
          <w:rFonts w:ascii="Georgia" w:hAnsi="Georgia"/>
          <w:sz w:val="24"/>
          <w:szCs w:val="24"/>
        </w:rPr>
        <w:t xml:space="preserve">, буд. 29, </w:t>
      </w:r>
      <w:proofErr w:type="spellStart"/>
      <w:r w:rsidR="0012182E" w:rsidRPr="00E23817">
        <w:rPr>
          <w:rFonts w:ascii="Georgia" w:hAnsi="Georgia"/>
          <w:sz w:val="24"/>
          <w:szCs w:val="24"/>
        </w:rPr>
        <w:t>кв</w:t>
      </w:r>
      <w:proofErr w:type="spellEnd"/>
      <w:r w:rsidR="0012182E" w:rsidRPr="00E23817">
        <w:rPr>
          <w:rFonts w:ascii="Georgia" w:hAnsi="Georgia"/>
          <w:sz w:val="24"/>
          <w:szCs w:val="24"/>
        </w:rPr>
        <w:t xml:space="preserve">. 1 </w:t>
      </w:r>
      <w:r w:rsidR="00631DEA" w:rsidRPr="00E23817">
        <w:rPr>
          <w:rFonts w:ascii="Georgia" w:hAnsi="Georgia"/>
          <w:sz w:val="24"/>
          <w:szCs w:val="24"/>
        </w:rPr>
        <w:t>(адреса для повідомлень).</w:t>
      </w:r>
      <w:r w:rsidR="00CC68F8" w:rsidRPr="00E23817">
        <w:rPr>
          <w:rFonts w:ascii="Georgia" w:hAnsi="Georgia"/>
          <w:sz w:val="24"/>
          <w:szCs w:val="24"/>
        </w:rPr>
        <w:t xml:space="preserve">   </w:t>
      </w:r>
    </w:p>
    <w:p w:rsidR="00B268AF" w:rsidRPr="00E23817" w:rsidRDefault="0098792F" w:rsidP="008345A9">
      <w:pPr>
        <w:jc w:val="both"/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>Кількість акцій</w:t>
      </w:r>
      <w:r w:rsidR="00CC68F8" w:rsidRPr="00E23817">
        <w:rPr>
          <w:rFonts w:ascii="Georgia" w:hAnsi="Georgia"/>
          <w:sz w:val="24"/>
          <w:szCs w:val="24"/>
        </w:rPr>
        <w:t xml:space="preserve">: 1 (одна) проста акція. </w:t>
      </w:r>
      <w:r w:rsidRPr="00E23817">
        <w:rPr>
          <w:rFonts w:ascii="Georgia" w:hAnsi="Georgia"/>
          <w:sz w:val="24"/>
          <w:szCs w:val="24"/>
        </w:rPr>
        <w:t xml:space="preserve"> </w:t>
      </w:r>
    </w:p>
    <w:p w:rsidR="0098792F" w:rsidRPr="00E23817" w:rsidRDefault="0098792F" w:rsidP="008345A9">
      <w:pPr>
        <w:jc w:val="both"/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>Умови оплати:</w:t>
      </w:r>
    </w:p>
    <w:p w:rsidR="0098792F" w:rsidRPr="00E23817" w:rsidRDefault="0012182E" w:rsidP="008345A9">
      <w:pPr>
        <w:jc w:val="both"/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>Ц</w:t>
      </w:r>
      <w:r w:rsidR="0098792F" w:rsidRPr="00E23817">
        <w:rPr>
          <w:rFonts w:ascii="Georgia" w:hAnsi="Georgia"/>
          <w:sz w:val="24"/>
          <w:szCs w:val="24"/>
        </w:rPr>
        <w:t>іна</w:t>
      </w:r>
      <w:r w:rsidRPr="00E23817">
        <w:rPr>
          <w:rFonts w:ascii="Georgia" w:hAnsi="Georgia"/>
          <w:sz w:val="24"/>
          <w:szCs w:val="24"/>
        </w:rPr>
        <w:t xml:space="preserve"> </w:t>
      </w:r>
      <w:r w:rsidR="004B3283">
        <w:rPr>
          <w:rFonts w:ascii="Georgia" w:hAnsi="Georgia"/>
          <w:sz w:val="24"/>
          <w:szCs w:val="24"/>
        </w:rPr>
        <w:t>–</w:t>
      </w:r>
      <w:r w:rsidR="008345A9" w:rsidRPr="00E23817">
        <w:rPr>
          <w:rFonts w:ascii="Georgia" w:hAnsi="Georgia"/>
          <w:sz w:val="24"/>
          <w:szCs w:val="24"/>
        </w:rPr>
        <w:t xml:space="preserve"> </w:t>
      </w:r>
      <w:r w:rsidR="004B3283">
        <w:rPr>
          <w:rFonts w:ascii="Georgia" w:hAnsi="Georgia"/>
          <w:sz w:val="24"/>
          <w:szCs w:val="24"/>
        </w:rPr>
        <w:t>договірна, на момент укладення договору</w:t>
      </w:r>
      <w:r w:rsidR="00A67760">
        <w:rPr>
          <w:rFonts w:ascii="Georgia" w:hAnsi="Georgia"/>
          <w:sz w:val="24"/>
          <w:szCs w:val="24"/>
        </w:rPr>
        <w:t xml:space="preserve"> і не нижча від номінальної вартості</w:t>
      </w:r>
      <w:r w:rsidR="008345A9" w:rsidRPr="00E23817">
        <w:rPr>
          <w:rFonts w:ascii="Georgia" w:hAnsi="Georgia"/>
          <w:sz w:val="24"/>
          <w:szCs w:val="24"/>
        </w:rPr>
        <w:t>;</w:t>
      </w:r>
    </w:p>
    <w:p w:rsidR="0098792F" w:rsidRPr="00E23817" w:rsidRDefault="00B268AF" w:rsidP="008345A9">
      <w:pPr>
        <w:jc w:val="both"/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>с</w:t>
      </w:r>
      <w:r w:rsidR="0098792F" w:rsidRPr="00E23817">
        <w:rPr>
          <w:rFonts w:ascii="Georgia" w:hAnsi="Georgia"/>
          <w:sz w:val="24"/>
          <w:szCs w:val="24"/>
        </w:rPr>
        <w:t>трок оплати</w:t>
      </w:r>
      <w:r w:rsidR="008345A9" w:rsidRPr="00E23817">
        <w:rPr>
          <w:rFonts w:ascii="Georgia" w:hAnsi="Georgia"/>
          <w:sz w:val="24"/>
          <w:szCs w:val="24"/>
        </w:rPr>
        <w:t xml:space="preserve"> -</w:t>
      </w:r>
      <w:r w:rsidR="0098792F" w:rsidRPr="00E23817">
        <w:rPr>
          <w:rFonts w:ascii="Georgia" w:hAnsi="Georgia"/>
          <w:sz w:val="24"/>
          <w:szCs w:val="24"/>
        </w:rPr>
        <w:t xml:space="preserve">  </w:t>
      </w:r>
      <w:r w:rsidR="00CC68F8" w:rsidRPr="00E23817">
        <w:rPr>
          <w:rFonts w:ascii="Georgia" w:hAnsi="Georgia"/>
          <w:sz w:val="24"/>
          <w:szCs w:val="24"/>
        </w:rPr>
        <w:t xml:space="preserve">день укладення Договору про продаж </w:t>
      </w:r>
      <w:r w:rsidR="0012182E" w:rsidRPr="00E23817">
        <w:rPr>
          <w:rFonts w:ascii="Georgia" w:hAnsi="Georgia"/>
          <w:sz w:val="24"/>
          <w:szCs w:val="24"/>
        </w:rPr>
        <w:t xml:space="preserve">(відчуження) </w:t>
      </w:r>
      <w:r w:rsidR="00CC68F8" w:rsidRPr="00E23817">
        <w:rPr>
          <w:rFonts w:ascii="Georgia" w:hAnsi="Georgia"/>
          <w:sz w:val="24"/>
          <w:szCs w:val="24"/>
        </w:rPr>
        <w:t>акції</w:t>
      </w:r>
      <w:r w:rsidR="0098792F" w:rsidRPr="00E23817">
        <w:rPr>
          <w:rFonts w:ascii="Georgia" w:hAnsi="Georgia"/>
          <w:sz w:val="24"/>
          <w:szCs w:val="24"/>
        </w:rPr>
        <w:t>.</w:t>
      </w:r>
    </w:p>
    <w:p w:rsidR="00B268AF" w:rsidRPr="00E23817" w:rsidRDefault="00CC68F8" w:rsidP="008345A9">
      <w:pPr>
        <w:jc w:val="both"/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 xml:space="preserve">Строк чинності </w:t>
      </w:r>
      <w:r w:rsidR="00B268AF" w:rsidRPr="00E23817">
        <w:rPr>
          <w:rFonts w:ascii="Georgia" w:hAnsi="Georgia"/>
          <w:sz w:val="24"/>
          <w:szCs w:val="24"/>
        </w:rPr>
        <w:t xml:space="preserve">даної </w:t>
      </w:r>
      <w:r w:rsidRPr="00E23817">
        <w:rPr>
          <w:rFonts w:ascii="Georgia" w:hAnsi="Georgia"/>
          <w:sz w:val="24"/>
          <w:szCs w:val="24"/>
        </w:rPr>
        <w:t xml:space="preserve">пропозиції: </w:t>
      </w:r>
      <w:r w:rsidR="004B3283">
        <w:rPr>
          <w:rFonts w:ascii="Georgia" w:hAnsi="Georgia"/>
          <w:sz w:val="24"/>
          <w:szCs w:val="24"/>
        </w:rPr>
        <w:t>7</w:t>
      </w:r>
      <w:r w:rsidR="00B268AF" w:rsidRPr="00E23817">
        <w:rPr>
          <w:rFonts w:ascii="Georgia" w:hAnsi="Georgia"/>
          <w:sz w:val="24"/>
          <w:szCs w:val="24"/>
        </w:rPr>
        <w:t xml:space="preserve"> </w:t>
      </w:r>
      <w:r w:rsidR="00D63A62">
        <w:rPr>
          <w:rFonts w:ascii="Georgia" w:hAnsi="Georgia"/>
          <w:sz w:val="24"/>
          <w:szCs w:val="24"/>
        </w:rPr>
        <w:t>днів</w:t>
      </w:r>
      <w:r w:rsidR="00B268AF" w:rsidRPr="00E23817">
        <w:rPr>
          <w:rFonts w:ascii="Georgia" w:hAnsi="Georgia"/>
          <w:sz w:val="24"/>
          <w:szCs w:val="24"/>
        </w:rPr>
        <w:t xml:space="preserve"> з моменту</w:t>
      </w:r>
      <w:r w:rsidR="00E23817" w:rsidRPr="00E23817">
        <w:rPr>
          <w:rFonts w:ascii="Georgia" w:hAnsi="Georgia"/>
          <w:sz w:val="24"/>
          <w:szCs w:val="24"/>
        </w:rPr>
        <w:t xml:space="preserve"> повторного </w:t>
      </w:r>
      <w:r w:rsidR="00B268AF" w:rsidRPr="00E23817">
        <w:rPr>
          <w:rFonts w:ascii="Georgia" w:hAnsi="Georgia"/>
          <w:sz w:val="24"/>
          <w:szCs w:val="24"/>
        </w:rPr>
        <w:t xml:space="preserve"> доведення до відома акціонерів Товариства інформації про кількість, ціну запропонованих для продажу акцій та умови їх оплати через  розміщення відповідної інформації на сайті ПрАТ </w:t>
      </w:r>
      <w:proofErr w:type="spellStart"/>
      <w:r w:rsidR="00B268AF" w:rsidRPr="00E23817">
        <w:rPr>
          <w:rFonts w:ascii="Georgia" w:hAnsi="Georgia"/>
          <w:sz w:val="24"/>
          <w:szCs w:val="24"/>
        </w:rPr>
        <w:t>ПрАТ</w:t>
      </w:r>
      <w:proofErr w:type="spellEnd"/>
      <w:r w:rsidR="00B268AF" w:rsidRPr="00E23817">
        <w:rPr>
          <w:rFonts w:ascii="Georgia" w:hAnsi="Georgia"/>
          <w:sz w:val="24"/>
          <w:szCs w:val="24"/>
        </w:rPr>
        <w:t xml:space="preserve"> "РМС "ОЛЕКСАНДРІЙСЬКА"</w:t>
      </w:r>
      <w:r w:rsidR="00761569" w:rsidRPr="00E23817">
        <w:rPr>
          <w:rFonts w:ascii="Georgia" w:hAnsi="Georgia"/>
          <w:sz w:val="24"/>
          <w:szCs w:val="24"/>
        </w:rPr>
        <w:t xml:space="preserve"> (</w:t>
      </w:r>
      <w:proofErr w:type="spellStart"/>
      <w:r w:rsidR="00761569" w:rsidRPr="00E23817">
        <w:rPr>
          <w:rFonts w:ascii="Georgia" w:hAnsi="Georgia"/>
          <w:sz w:val="24"/>
          <w:szCs w:val="24"/>
        </w:rPr>
        <w:t>rms.pat.uа</w:t>
      </w:r>
      <w:proofErr w:type="spellEnd"/>
      <w:r w:rsidR="00761569" w:rsidRPr="00E23817">
        <w:rPr>
          <w:rFonts w:ascii="Georgia" w:hAnsi="Georgia"/>
          <w:sz w:val="24"/>
          <w:szCs w:val="24"/>
        </w:rPr>
        <w:t xml:space="preserve">) </w:t>
      </w:r>
      <w:r w:rsidR="00B268AF" w:rsidRPr="00E23817">
        <w:rPr>
          <w:rFonts w:ascii="Georgia" w:hAnsi="Georgia"/>
          <w:sz w:val="24"/>
          <w:szCs w:val="24"/>
        </w:rPr>
        <w:t xml:space="preserve"> у розділі "інформація для акціонерів та </w:t>
      </w:r>
      <w:proofErr w:type="spellStart"/>
      <w:r w:rsidR="00B268AF" w:rsidRPr="00E23817">
        <w:rPr>
          <w:rFonts w:ascii="Georgia" w:hAnsi="Georgia"/>
          <w:sz w:val="24"/>
          <w:szCs w:val="24"/>
        </w:rPr>
        <w:t>стейкхолдерів</w:t>
      </w:r>
      <w:proofErr w:type="spellEnd"/>
      <w:r w:rsidR="00B268AF" w:rsidRPr="00E23817">
        <w:rPr>
          <w:rFonts w:ascii="Georgia" w:hAnsi="Georgia"/>
          <w:sz w:val="24"/>
          <w:szCs w:val="24"/>
        </w:rPr>
        <w:t>".</w:t>
      </w:r>
      <w:bookmarkStart w:id="0" w:name="_GoBack"/>
      <w:bookmarkEnd w:id="0"/>
    </w:p>
    <w:p w:rsidR="00B268AF" w:rsidRPr="00E23817" w:rsidRDefault="00B268AF">
      <w:pPr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 xml:space="preserve"> </w:t>
      </w:r>
    </w:p>
    <w:p w:rsidR="00761569" w:rsidRPr="00E23817" w:rsidRDefault="0012182E">
      <w:pPr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 xml:space="preserve"> </w:t>
      </w:r>
    </w:p>
    <w:p w:rsidR="00B268AF" w:rsidRPr="00E23817" w:rsidRDefault="006937FC">
      <w:pPr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>1</w:t>
      </w:r>
      <w:r w:rsidR="00E23817" w:rsidRPr="00E23817">
        <w:rPr>
          <w:rFonts w:ascii="Georgia" w:hAnsi="Georgia"/>
          <w:sz w:val="24"/>
          <w:szCs w:val="24"/>
        </w:rPr>
        <w:t>8 березня</w:t>
      </w:r>
      <w:r w:rsidR="00B268AF" w:rsidRPr="00E23817">
        <w:rPr>
          <w:rFonts w:ascii="Georgia" w:hAnsi="Georgia"/>
          <w:sz w:val="24"/>
          <w:szCs w:val="24"/>
        </w:rPr>
        <w:t xml:space="preserve"> 2024 року                       ________     ___________________________</w:t>
      </w:r>
    </w:p>
    <w:p w:rsidR="00B268AF" w:rsidRPr="00E23817" w:rsidRDefault="00B268AF">
      <w:pPr>
        <w:rPr>
          <w:rFonts w:ascii="Georgia" w:hAnsi="Georgia"/>
          <w:sz w:val="24"/>
          <w:szCs w:val="24"/>
        </w:rPr>
      </w:pPr>
      <w:r w:rsidRPr="00E23817">
        <w:rPr>
          <w:rFonts w:ascii="Georgia" w:hAnsi="Georgia"/>
          <w:sz w:val="24"/>
          <w:szCs w:val="24"/>
        </w:rPr>
        <w:t xml:space="preserve">                                                                (підпис)            (прізвище та ініціали, власноручно)</w:t>
      </w:r>
    </w:p>
    <w:sectPr w:rsidR="00B268AF" w:rsidRPr="00E23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528"/>
    <w:multiLevelType w:val="hybridMultilevel"/>
    <w:tmpl w:val="BDC479D0"/>
    <w:lvl w:ilvl="0" w:tplc="1286F9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2F"/>
    <w:rsid w:val="00051F2D"/>
    <w:rsid w:val="000A62B1"/>
    <w:rsid w:val="0012182E"/>
    <w:rsid w:val="0029044F"/>
    <w:rsid w:val="002E4E89"/>
    <w:rsid w:val="004B3283"/>
    <w:rsid w:val="00500330"/>
    <w:rsid w:val="00631DEA"/>
    <w:rsid w:val="006937FC"/>
    <w:rsid w:val="00761569"/>
    <w:rsid w:val="00784509"/>
    <w:rsid w:val="008345A9"/>
    <w:rsid w:val="00911EBF"/>
    <w:rsid w:val="0095717C"/>
    <w:rsid w:val="00967FA7"/>
    <w:rsid w:val="0098792F"/>
    <w:rsid w:val="00A67760"/>
    <w:rsid w:val="00B268AF"/>
    <w:rsid w:val="00CC68F8"/>
    <w:rsid w:val="00D63A62"/>
    <w:rsid w:val="00E23817"/>
    <w:rsid w:val="00E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Віталій Борисович</dc:creator>
  <cp:lastModifiedBy>Петрук Віталій Борисович</cp:lastModifiedBy>
  <cp:revision>2</cp:revision>
  <cp:lastPrinted>2024-03-18T11:59:00Z</cp:lastPrinted>
  <dcterms:created xsi:type="dcterms:W3CDTF">2024-03-18T12:18:00Z</dcterms:created>
  <dcterms:modified xsi:type="dcterms:W3CDTF">2024-03-18T12:18:00Z</dcterms:modified>
</cp:coreProperties>
</file>